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A6" w:rsidRPr="00CB24E7" w:rsidRDefault="00B96DA6" w:rsidP="0066389C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DA6" w:rsidRPr="00CB24E7" w:rsidRDefault="00B96DA6" w:rsidP="0066389C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B96DA6" w:rsidRPr="00CB24E7" w:rsidRDefault="00B96DA6" w:rsidP="0066389C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B96DA6" w:rsidRPr="00CB24E7" w:rsidRDefault="00B96DA6" w:rsidP="0066389C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96DA6" w:rsidRPr="00CB24E7" w:rsidRDefault="00B96DA6" w:rsidP="0066389C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B96DA6" w:rsidRPr="00CB24E7" w:rsidRDefault="00B96DA6" w:rsidP="0066389C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B96DA6" w:rsidRPr="00CB24E7" w:rsidRDefault="00B96DA6" w:rsidP="0066389C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B96DA6" w:rsidRDefault="00B96DA6" w:rsidP="0066389C">
      <w:pPr>
        <w:jc w:val="center"/>
        <w:rPr>
          <w:b/>
        </w:rPr>
      </w:pPr>
    </w:p>
    <w:p w:rsidR="00B96DA6" w:rsidRPr="00CB24E7" w:rsidRDefault="00B96DA6" w:rsidP="0066389C">
      <w:pPr>
        <w:jc w:val="center"/>
        <w:rPr>
          <w:b/>
        </w:rPr>
      </w:pPr>
      <w:r w:rsidRPr="00CB24E7">
        <w:rPr>
          <w:b/>
        </w:rPr>
        <w:t>ПЛАН</w:t>
      </w:r>
    </w:p>
    <w:p w:rsidR="00B96DA6" w:rsidRPr="00CB24E7" w:rsidRDefault="00B96DA6" w:rsidP="0066389C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B96DA6" w:rsidRPr="00CB24E7" w:rsidRDefault="00B96DA6" w:rsidP="0066389C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МАЙ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B96DA6" w:rsidRDefault="00B96DA6" w:rsidP="0066389C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B96DA6" w:rsidTr="002340D6">
        <w:trPr>
          <w:trHeight w:val="557"/>
        </w:trPr>
        <w:tc>
          <w:tcPr>
            <w:tcW w:w="959" w:type="dxa"/>
          </w:tcPr>
          <w:p w:rsidR="00B96DA6" w:rsidRPr="00B27872" w:rsidRDefault="00B96DA6" w:rsidP="002340D6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B96DA6" w:rsidRPr="00B27872" w:rsidRDefault="00B96DA6" w:rsidP="002340D6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B96DA6" w:rsidRPr="00B27872" w:rsidRDefault="00B96DA6" w:rsidP="002340D6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B96DA6" w:rsidRPr="00B27872" w:rsidRDefault="00B96DA6" w:rsidP="002340D6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B96DA6" w:rsidRPr="00B27872" w:rsidRDefault="00B96DA6" w:rsidP="002340D6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B96DA6" w:rsidRPr="00B27872" w:rsidRDefault="00B96DA6" w:rsidP="002340D6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B96DA6" w:rsidRPr="00B27872" w:rsidRDefault="00B96DA6" w:rsidP="002340D6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167E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 xml:space="preserve">«Корпорация чудес» </w:t>
            </w:r>
          </w:p>
          <w:p w:rsidR="00B96DA6" w:rsidRPr="00B02413" w:rsidRDefault="00B96DA6" w:rsidP="00B02413">
            <w:r w:rsidRPr="00B02413">
              <w:t>Развлекательные программа с участием сказочных персонажей и играми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01.05.2020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Аллея городского парка и отдыха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pStyle w:val="2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B02413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«Встречаем Первомай!» </w:t>
            </w:r>
          </w:p>
          <w:p w:rsidR="00B96DA6" w:rsidRPr="00B02413" w:rsidRDefault="00B96DA6" w:rsidP="00B02413">
            <w:pPr>
              <w:pStyle w:val="2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B02413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Праздничная  акция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01.05.2020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Городской парк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«Сделай свою жизнь ярче »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Интерактивная</w:t>
            </w:r>
            <w:r>
              <w:rPr>
                <w:color w:val="000000"/>
              </w:rPr>
              <w:t xml:space="preserve"> </w:t>
            </w:r>
            <w:r w:rsidRPr="00B02413">
              <w:rPr>
                <w:color w:val="000000"/>
              </w:rPr>
              <w:t xml:space="preserve"> площадка, посвященная здоровому образу жизни 0+</w:t>
            </w:r>
          </w:p>
        </w:tc>
        <w:tc>
          <w:tcPr>
            <w:tcW w:w="1701" w:type="dxa"/>
          </w:tcPr>
          <w:p w:rsidR="00B96DA6" w:rsidRPr="00B02413" w:rsidRDefault="00B96DA6" w:rsidP="00B02413">
            <w:pPr>
              <w:pStyle w:val="NormalWeb"/>
              <w:spacing w:before="0" w:beforeAutospacing="0" w:after="0" w:afterAutospacing="0"/>
            </w:pPr>
            <w:r w:rsidRPr="00B02413">
              <w:rPr>
                <w:color w:val="000000"/>
              </w:rPr>
              <w:t>01.05.2020 09.00-13.00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аллея парка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Конкурс бардовской песни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03.05.2020 19.00-21.30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летняя сцена городского парка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>«Чародей слова»</w:t>
            </w:r>
          </w:p>
          <w:p w:rsidR="00B96DA6" w:rsidRPr="00B02413" w:rsidRDefault="00B96DA6" w:rsidP="00B02413">
            <w:r w:rsidRPr="00B02413">
              <w:t>Виртуальное путешествие по произведениям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05.05.2020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«Великая поступь Победы»</w:t>
            </w:r>
          </w:p>
          <w:p w:rsidR="00B96DA6" w:rsidRPr="00B02413" w:rsidRDefault="00B96DA6" w:rsidP="00B02413">
            <w:r w:rsidRPr="00B02413">
              <w:t xml:space="preserve"> Книжная выставка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06.05.2020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«Читаем детям о войне»</w:t>
            </w:r>
          </w:p>
          <w:p w:rsidR="00B96DA6" w:rsidRPr="00B02413" w:rsidRDefault="00B96DA6" w:rsidP="00B02413">
            <w:r w:rsidRPr="00B02413">
              <w:t>Международная акция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06.05.202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В рамках Всероссийского проекта «Культурный норматив школьника»</w:t>
            </w:r>
          </w:p>
          <w:p w:rsidR="00B96DA6" w:rsidRPr="00B02413" w:rsidRDefault="00B96DA6" w:rsidP="00B02413">
            <w:r w:rsidRPr="00B02413">
              <w:t>«И в каждом сердце не забыты героев павших имена»</w:t>
            </w:r>
          </w:p>
          <w:p w:rsidR="00B96DA6" w:rsidRPr="00B02413" w:rsidRDefault="00B96DA6" w:rsidP="00B02413">
            <w:r w:rsidRPr="00B02413">
              <w:t>Патриотический час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07.05.2020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«Память хранят живые»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 xml:space="preserve">Акция </w:t>
            </w:r>
            <w:r>
              <w:rPr>
                <w:color w:val="000000"/>
              </w:rPr>
              <w:t xml:space="preserve"> 0+</w:t>
            </w:r>
          </w:p>
        </w:tc>
        <w:tc>
          <w:tcPr>
            <w:tcW w:w="1701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08.05.2020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11.00-14.00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>«Память хранят живые»</w:t>
            </w:r>
          </w:p>
          <w:p w:rsidR="00B96DA6" w:rsidRPr="00B02413" w:rsidRDefault="00B96DA6" w:rsidP="00B02413">
            <w:r w:rsidRPr="00B02413">
              <w:t xml:space="preserve"> Акция</w:t>
            </w:r>
            <w:r>
              <w:t xml:space="preserve"> </w:t>
            </w:r>
            <w:r w:rsidRPr="00B02413">
              <w:t xml:space="preserve"> центральной, детской и юношеской библиотек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08.05..2020</w:t>
            </w:r>
          </w:p>
          <w:p w:rsidR="00B96DA6" w:rsidRPr="00B02413" w:rsidRDefault="00B96DA6" w:rsidP="00B02413">
            <w:r w:rsidRPr="00B02413">
              <w:t>11.00-14.00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Сквер Афганцев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>«Корпорация чудес»</w:t>
            </w:r>
          </w:p>
          <w:p w:rsidR="00B96DA6" w:rsidRPr="00B02413" w:rsidRDefault="00B96DA6" w:rsidP="00B02413">
            <w:r w:rsidRPr="00B02413">
              <w:t>Развлекательные программа с участием сказочных персонажей и играми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09.00-13.00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Аллея городского парка и отдыха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«Память хранят живые» </w:t>
            </w:r>
          </w:p>
          <w:p w:rsidR="00B96DA6" w:rsidRPr="00B02413" w:rsidRDefault="00B96DA6" w:rsidP="00B02413">
            <w:r w:rsidRPr="00B02413">
              <w:t xml:space="preserve"> Акция   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 xml:space="preserve">09.05.2020 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Городской парк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«Георгиевская ленточка»</w:t>
            </w:r>
          </w:p>
          <w:p w:rsidR="00B96DA6" w:rsidRPr="00B02413" w:rsidRDefault="00B96DA6" w:rsidP="00B02413">
            <w:r w:rsidRPr="00B02413">
              <w:t xml:space="preserve"> Патриотическая  акция    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09.05.2020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Городской парк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>«БиблиоМозаика»</w:t>
            </w:r>
          </w:p>
          <w:p w:rsidR="00B96DA6" w:rsidRPr="00B02413" w:rsidRDefault="00B96DA6" w:rsidP="00B02413">
            <w:r w:rsidRPr="00B02413">
              <w:t>Информационны</w:t>
            </w:r>
            <w:r>
              <w:t>й</w:t>
            </w:r>
            <w:r w:rsidRPr="00B02413">
              <w:t xml:space="preserve"> вестник</w:t>
            </w:r>
            <w:r>
              <w:t xml:space="preserve"> </w:t>
            </w:r>
            <w:r w:rsidRPr="00B02413">
              <w:t xml:space="preserve">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10.05.2020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«И в каждом сердце не забыты героев павших имена» </w:t>
            </w:r>
          </w:p>
          <w:p w:rsidR="00B96DA6" w:rsidRPr="00B02413" w:rsidRDefault="00B96DA6" w:rsidP="00B02413">
            <w:pPr>
              <w:rPr>
                <w:highlight w:val="yellow"/>
              </w:rPr>
            </w:pPr>
            <w:r w:rsidRPr="00B02413">
              <w:t>Литературно-патриотический час</w:t>
            </w:r>
            <w:r w:rsidRPr="00B02413">
              <w:rPr>
                <w:lang w:eastAsia="en-US"/>
              </w:rPr>
              <w:t xml:space="preserve">  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11.05.2020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Центральная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«Семь Я»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Рекомендательный список 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14.05.2020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Александр. Невская битва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Буклет 6+</w:t>
            </w:r>
          </w:p>
        </w:tc>
        <w:tc>
          <w:tcPr>
            <w:tcW w:w="1701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15.05.2020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12.00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«Парус</w:t>
            </w:r>
            <w:r>
              <w:rPr>
                <w:color w:val="000000"/>
              </w:rPr>
              <w:t>»</w:t>
            </w:r>
            <w:r w:rsidRPr="00B02413">
              <w:rPr>
                <w:color w:val="000000"/>
              </w:rPr>
              <w:t xml:space="preserve">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Информационны</w:t>
            </w:r>
            <w:r>
              <w:rPr>
                <w:color w:val="000000"/>
              </w:rPr>
              <w:t>й</w:t>
            </w:r>
            <w:r w:rsidRPr="00B02413">
              <w:rPr>
                <w:color w:val="000000"/>
              </w:rPr>
              <w:t xml:space="preserve"> вестник</w:t>
            </w:r>
            <w:r>
              <w:rPr>
                <w:color w:val="000000"/>
              </w:rPr>
              <w:t xml:space="preserve">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15.05.2020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«Помнят Альпы, помнит Вена и Дунай…» </w:t>
            </w:r>
          </w:p>
          <w:p w:rsidR="00B96DA6" w:rsidRPr="00B02413" w:rsidRDefault="00B96DA6" w:rsidP="00B02413">
            <w:pPr>
              <w:rPr>
                <w:bCs/>
              </w:rPr>
            </w:pPr>
            <w:r w:rsidRPr="00B02413">
              <w:t>Музыкально-поэтический вечер     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18.05 10.00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ВОС г.Белореченска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Международный День семьи </w:t>
            </w:r>
          </w:p>
          <w:p w:rsidR="00B96DA6" w:rsidRPr="00B02413" w:rsidRDefault="00B96DA6" w:rsidP="00B02413">
            <w:r w:rsidRPr="00B02413">
              <w:t>«Семейная азбука начинается с «мы»</w:t>
            </w:r>
          </w:p>
          <w:p w:rsidR="00B96DA6" w:rsidRPr="00B02413" w:rsidRDefault="00B96DA6" w:rsidP="00B02413">
            <w:r w:rsidRPr="00B02413">
              <w:t>Презентация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18.05.2020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 «Зоосад Бориса Житкова»</w:t>
            </w:r>
          </w:p>
          <w:p w:rsidR="00B96DA6" w:rsidRPr="00B02413" w:rsidRDefault="00B96DA6" w:rsidP="00B02413">
            <w:r w:rsidRPr="00B02413">
              <w:t xml:space="preserve">Познавательно – игровой час </w:t>
            </w:r>
            <w:r>
              <w:t>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19.05.2020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«У закона нет каникул» </w:t>
            </w:r>
          </w:p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Беседа, Буклет </w:t>
            </w:r>
            <w:r>
              <w:rPr>
                <w:color w:val="000000"/>
              </w:rPr>
              <w:t xml:space="preserve"> 0+</w:t>
            </w:r>
          </w:p>
        </w:tc>
        <w:tc>
          <w:tcPr>
            <w:tcW w:w="1701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19.05.2020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К Всемирному дню без табака </w:t>
            </w:r>
          </w:p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«Я знаю, что скажу НЕТ!»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Беседа 12+</w:t>
            </w:r>
          </w:p>
        </w:tc>
        <w:tc>
          <w:tcPr>
            <w:tcW w:w="1701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20.05.2020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115 лет со дня рождения русского писателя, лауреата Нобелевской премии по литературе (1965)</w:t>
            </w:r>
          </w:p>
          <w:p w:rsidR="00B96DA6" w:rsidRPr="00B02413" w:rsidRDefault="00B96DA6" w:rsidP="00B02413">
            <w:r w:rsidRPr="00B02413">
              <w:t>Михаила Александровича Шолохова (1905–1984)</w:t>
            </w:r>
          </w:p>
          <w:p w:rsidR="00B96DA6" w:rsidRPr="00B02413" w:rsidRDefault="00B96DA6" w:rsidP="00B02413">
            <w:r w:rsidRPr="00B02413">
              <w:t>«Высокий путь Михаила Шолохова»</w:t>
            </w:r>
          </w:p>
          <w:p w:rsidR="00B96DA6" w:rsidRPr="00B02413" w:rsidRDefault="00B96DA6" w:rsidP="00B02413">
            <w:r w:rsidRPr="00B02413">
              <w:t>Буклет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22.05.2020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>День славянской письменности</w:t>
            </w:r>
          </w:p>
          <w:p w:rsidR="00B96DA6" w:rsidRPr="00B02413" w:rsidRDefault="00B96DA6" w:rsidP="00B02413">
            <w:r w:rsidRPr="00B02413">
              <w:t>«История родного слова. От Кирилла и Мефодия до наших дней»</w:t>
            </w:r>
          </w:p>
          <w:p w:rsidR="00B96DA6" w:rsidRPr="00B02413" w:rsidRDefault="00B96DA6" w:rsidP="00B02413">
            <w:r w:rsidRPr="00B02413">
              <w:t>Презентация0+</w:t>
            </w:r>
            <w:r w:rsidRPr="00B02413">
              <w:tab/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22.05.2020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Ко  дню Славянской письменности и культуры </w:t>
            </w:r>
          </w:p>
          <w:p w:rsidR="00B96DA6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«Мир славянских языков и культур»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B02413">
              <w:rPr>
                <w:color w:val="000000"/>
              </w:rPr>
              <w:t xml:space="preserve"> акция с раздачей буклетов</w:t>
            </w:r>
            <w:r>
              <w:rPr>
                <w:color w:val="000000"/>
              </w:rPr>
              <w:t xml:space="preserve">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22.05.2020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r w:rsidRPr="00B02413">
              <w:t>«БиблиоМозаика»</w:t>
            </w:r>
          </w:p>
          <w:p w:rsidR="00B96DA6" w:rsidRPr="00B02413" w:rsidRDefault="00B96DA6" w:rsidP="00B02413">
            <w:r w:rsidRPr="00B02413">
              <w:t>Информационны</w:t>
            </w:r>
            <w:r>
              <w:t>й</w:t>
            </w:r>
            <w:r w:rsidRPr="00B02413">
              <w:t xml:space="preserve"> вестник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24.05.2020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pPr>
              <w:shd w:val="clear" w:color="auto" w:fill="FFFFFF"/>
              <w:rPr>
                <w:bCs/>
                <w:color w:val="000000"/>
              </w:rPr>
            </w:pPr>
            <w:r w:rsidRPr="00B02413">
              <w:rPr>
                <w:bCs/>
                <w:color w:val="000000"/>
                <w:shd w:val="clear" w:color="auto" w:fill="FFFFFF"/>
              </w:rPr>
              <w:t>24 мая отмечается  115 лет со дня рождения русского писателя</w:t>
            </w:r>
            <w:r w:rsidRPr="00B02413">
              <w:rPr>
                <w:rStyle w:val="Strong"/>
              </w:rPr>
              <w:t> </w:t>
            </w:r>
            <w:r w:rsidRPr="00B02413">
              <w:rPr>
                <w:rStyle w:val="Strong"/>
                <w:b w:val="0"/>
                <w:color w:val="000000"/>
                <w:shd w:val="clear" w:color="auto" w:fill="FFFFFF"/>
              </w:rPr>
              <w:t>Михаила Александровича  Шолохова</w:t>
            </w:r>
            <w:r w:rsidRPr="00B02413">
              <w:rPr>
                <w:color w:val="000000"/>
                <w:shd w:val="clear" w:color="auto" w:fill="FFFFFF"/>
              </w:rPr>
              <w:t> </w:t>
            </w:r>
            <w:r w:rsidRPr="00B02413">
              <w:rPr>
                <w:bCs/>
                <w:color w:val="000000"/>
                <w:shd w:val="clear" w:color="auto" w:fill="FFFFFF"/>
              </w:rPr>
              <w:t>(1905)</w:t>
            </w:r>
            <w:r w:rsidRPr="00B02413">
              <w:rPr>
                <w:bCs/>
                <w:color w:val="000000"/>
              </w:rPr>
              <w:t xml:space="preserve"> </w:t>
            </w:r>
          </w:p>
          <w:p w:rsidR="00B96DA6" w:rsidRPr="00B02413" w:rsidRDefault="00B96DA6" w:rsidP="00B02413">
            <w:pPr>
              <w:shd w:val="clear" w:color="auto" w:fill="FFFFFF"/>
              <w:rPr>
                <w:bCs/>
                <w:color w:val="000000"/>
              </w:rPr>
            </w:pPr>
            <w:r w:rsidRPr="00B02413">
              <w:rPr>
                <w:bCs/>
                <w:color w:val="000000"/>
              </w:rPr>
              <w:t>80 лет со дня рождения поэта Иосифа Александровича Бродского</w:t>
            </w:r>
            <w:r w:rsidRPr="00B02413">
              <w:rPr>
                <w:color w:val="000000"/>
              </w:rPr>
              <w:t xml:space="preserve">  </w:t>
            </w:r>
            <w:r w:rsidRPr="00B02413">
              <w:rPr>
                <w:bCs/>
                <w:color w:val="000000"/>
              </w:rPr>
              <w:t xml:space="preserve">(1940) </w:t>
            </w:r>
          </w:p>
          <w:p w:rsidR="00B96DA6" w:rsidRPr="00B02413" w:rsidRDefault="00B96DA6" w:rsidP="00B02413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  <w:r w:rsidRPr="00B02413">
              <w:rPr>
                <w:bCs/>
                <w:color w:val="000000"/>
                <w:shd w:val="clear" w:color="auto" w:fill="FFFFFF"/>
              </w:rPr>
              <w:t>«Шолохов+Бродский»</w:t>
            </w:r>
          </w:p>
          <w:p w:rsidR="00B96DA6" w:rsidRPr="00B02413" w:rsidRDefault="00B96DA6" w:rsidP="00B02413">
            <w:pPr>
              <w:shd w:val="clear" w:color="auto" w:fill="FFFFFF"/>
              <w:rPr>
                <w:bCs/>
                <w:color w:val="666666"/>
              </w:rPr>
            </w:pPr>
            <w:r w:rsidRPr="00B02413">
              <w:rPr>
                <w:bCs/>
                <w:color w:val="000000"/>
              </w:rPr>
              <w:t>Литературные  чтения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24.05.2020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Центральная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>«</w:t>
            </w:r>
            <w:r>
              <w:rPr>
                <w:color w:val="000000"/>
              </w:rPr>
              <w:t>Парус»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>Информационны</w:t>
            </w:r>
            <w:r>
              <w:rPr>
                <w:color w:val="000000"/>
              </w:rPr>
              <w:t>й</w:t>
            </w:r>
            <w:r w:rsidRPr="00B02413">
              <w:rPr>
                <w:color w:val="000000"/>
              </w:rPr>
              <w:t xml:space="preserve"> вестник</w:t>
            </w:r>
            <w:r>
              <w:rPr>
                <w:color w:val="000000"/>
              </w:rPr>
              <w:t xml:space="preserve"> 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26.05.2020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pPr>
              <w:rPr>
                <w:color w:val="000000"/>
              </w:rPr>
            </w:pPr>
            <w:r w:rsidRPr="00B02413">
              <w:rPr>
                <w:color w:val="000000"/>
              </w:rPr>
              <w:t xml:space="preserve">Как пройти в библиотеку? </w:t>
            </w:r>
          </w:p>
          <w:p w:rsidR="00B96DA6" w:rsidRPr="00B02413" w:rsidRDefault="00B96DA6" w:rsidP="00B02413">
            <w:r w:rsidRPr="00B02413">
              <w:rPr>
                <w:color w:val="000000"/>
              </w:rPr>
              <w:t xml:space="preserve">Рекламная акция </w:t>
            </w:r>
            <w:r>
              <w:rPr>
                <w:color w:val="000000"/>
              </w:rPr>
              <w:t xml:space="preserve">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26.05.2020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rPr>
                <w:color w:val="000000"/>
              </w:rPr>
              <w:t>Шарян Н.Г.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«Библиотека - территория духовности» </w:t>
            </w:r>
          </w:p>
          <w:p w:rsidR="00B96DA6" w:rsidRPr="00B02413" w:rsidRDefault="00B96DA6" w:rsidP="00B02413">
            <w:pPr>
              <w:rPr>
                <w:bCs/>
              </w:rPr>
            </w:pPr>
            <w:r w:rsidRPr="00B02413">
              <w:t>Тематическая беседа   6+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26.05.2020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Центральная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К Общероссийскому Дню библиотек. К 50-летию Российской государственной детской библиотеки </w:t>
            </w:r>
          </w:p>
          <w:p w:rsidR="00B96DA6" w:rsidRDefault="00B96DA6" w:rsidP="00B02413">
            <w:r w:rsidRPr="00B02413">
              <w:t xml:space="preserve">«Путешествие по Книжной вселенной» </w:t>
            </w:r>
          </w:p>
          <w:p w:rsidR="00B96DA6" w:rsidRPr="00B02413" w:rsidRDefault="00B96DA6" w:rsidP="00B02413">
            <w:r w:rsidRPr="00B02413">
              <w:t>Виртуальная экскурсия 0+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27.05.2020</w:t>
            </w:r>
          </w:p>
          <w:p w:rsidR="00B96DA6" w:rsidRPr="00B02413" w:rsidRDefault="00B96DA6" w:rsidP="00B02413">
            <w:r w:rsidRPr="00B02413">
              <w:t>11.00</w:t>
            </w:r>
          </w:p>
        </w:tc>
        <w:tc>
          <w:tcPr>
            <w:tcW w:w="2268" w:type="dxa"/>
          </w:tcPr>
          <w:p w:rsidR="00B96DA6" w:rsidRPr="00B02413" w:rsidRDefault="00B96DA6" w:rsidP="00B02413">
            <w:r w:rsidRPr="00B02413">
              <w:t>Детская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Нестерова С.В.</w:t>
            </w:r>
          </w:p>
        </w:tc>
      </w:tr>
      <w:tr w:rsidR="00B96DA6" w:rsidRPr="00AA09D0" w:rsidTr="002340D6">
        <w:trPr>
          <w:trHeight w:val="345"/>
        </w:trPr>
        <w:tc>
          <w:tcPr>
            <w:tcW w:w="959" w:type="dxa"/>
          </w:tcPr>
          <w:p w:rsidR="00B96DA6" w:rsidRPr="00AA09D0" w:rsidRDefault="00B96DA6" w:rsidP="004E42D9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B96DA6" w:rsidRPr="00B02413" w:rsidRDefault="00B96DA6" w:rsidP="00B02413">
            <w:r w:rsidRPr="00B02413">
              <w:t xml:space="preserve">Ко Дню без табака </w:t>
            </w:r>
          </w:p>
          <w:p w:rsidR="00B96DA6" w:rsidRPr="00B02413" w:rsidRDefault="00B96DA6" w:rsidP="00B02413">
            <w:r w:rsidRPr="00B02413">
              <w:t>«Курение – вчерашний день! Сегодняшний - здоровье!»</w:t>
            </w:r>
          </w:p>
          <w:p w:rsidR="00B96DA6" w:rsidRPr="00B02413" w:rsidRDefault="00B96DA6" w:rsidP="00B02413">
            <w:r w:rsidRPr="00B02413">
              <w:t>Откровенный  разговор  12+</w:t>
            </w:r>
          </w:p>
        </w:tc>
        <w:tc>
          <w:tcPr>
            <w:tcW w:w="1701" w:type="dxa"/>
          </w:tcPr>
          <w:p w:rsidR="00B96DA6" w:rsidRPr="00B02413" w:rsidRDefault="00B96DA6" w:rsidP="00B02413">
            <w:r w:rsidRPr="00B02413">
              <w:t>31.05.2020</w:t>
            </w:r>
          </w:p>
          <w:p w:rsidR="00B96DA6" w:rsidRPr="00B02413" w:rsidRDefault="00B96DA6" w:rsidP="00B02413"/>
        </w:tc>
        <w:tc>
          <w:tcPr>
            <w:tcW w:w="2268" w:type="dxa"/>
          </w:tcPr>
          <w:p w:rsidR="00B96DA6" w:rsidRPr="00B02413" w:rsidRDefault="00B96DA6" w:rsidP="00B02413">
            <w:r w:rsidRPr="00B02413">
              <w:t>Центральная библиотека</w:t>
            </w:r>
          </w:p>
        </w:tc>
        <w:tc>
          <w:tcPr>
            <w:tcW w:w="1701" w:type="dxa"/>
          </w:tcPr>
          <w:p w:rsidR="00B96DA6" w:rsidRPr="00B02413" w:rsidRDefault="00B96DA6" w:rsidP="00B02413"/>
        </w:tc>
        <w:tc>
          <w:tcPr>
            <w:tcW w:w="2340" w:type="dxa"/>
          </w:tcPr>
          <w:p w:rsidR="00B96DA6" w:rsidRPr="00B02413" w:rsidRDefault="00B96DA6" w:rsidP="00B02413">
            <w:r w:rsidRPr="00B02413">
              <w:t>Бадьянова Л.С.</w:t>
            </w:r>
          </w:p>
        </w:tc>
      </w:tr>
    </w:tbl>
    <w:p w:rsidR="00B96DA6" w:rsidRDefault="00B96DA6" w:rsidP="0066389C">
      <w:r w:rsidRPr="00CB24E7">
        <w:t xml:space="preserve">  </w:t>
      </w:r>
      <w:r>
        <w:t xml:space="preserve">                             </w:t>
      </w:r>
    </w:p>
    <w:p w:rsidR="00B96DA6" w:rsidRDefault="00B96DA6" w:rsidP="0066389C"/>
    <w:p w:rsidR="00B96DA6" w:rsidRDefault="00B96DA6" w:rsidP="0066389C">
      <w:r>
        <w:t xml:space="preserve">    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B96DA6" w:rsidRDefault="00B96DA6" w:rsidP="0066389C"/>
    <w:p w:rsidR="00B96DA6" w:rsidRDefault="00B96DA6" w:rsidP="0066389C"/>
    <w:p w:rsidR="00B96DA6" w:rsidRDefault="00B96DA6"/>
    <w:sectPr w:rsidR="00B96DA6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89C"/>
    <w:rsid w:val="00167E2A"/>
    <w:rsid w:val="00230A26"/>
    <w:rsid w:val="002340D6"/>
    <w:rsid w:val="0024367E"/>
    <w:rsid w:val="002D5519"/>
    <w:rsid w:val="003B53CA"/>
    <w:rsid w:val="004918FF"/>
    <w:rsid w:val="004E42D9"/>
    <w:rsid w:val="0066389C"/>
    <w:rsid w:val="006F14FB"/>
    <w:rsid w:val="00733728"/>
    <w:rsid w:val="008454F7"/>
    <w:rsid w:val="00AA09D0"/>
    <w:rsid w:val="00B02413"/>
    <w:rsid w:val="00B27872"/>
    <w:rsid w:val="00B82A36"/>
    <w:rsid w:val="00B96DA6"/>
    <w:rsid w:val="00BB4B57"/>
    <w:rsid w:val="00CB24E7"/>
    <w:rsid w:val="00DA168C"/>
    <w:rsid w:val="00E61E00"/>
    <w:rsid w:val="00F456EE"/>
    <w:rsid w:val="00F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6389C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389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6389C"/>
    <w:pPr>
      <w:ind w:left="720"/>
      <w:contextualSpacing/>
    </w:pPr>
  </w:style>
  <w:style w:type="table" w:styleId="TableGrid">
    <w:name w:val="Table Grid"/>
    <w:basedOn w:val="TableNormal"/>
    <w:uiPriority w:val="99"/>
    <w:rsid w:val="006638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6389C"/>
    <w:rPr>
      <w:rFonts w:cs="Times New Roman"/>
      <w:b/>
      <w:bCs/>
    </w:rPr>
  </w:style>
  <w:style w:type="paragraph" w:customStyle="1" w:styleId="1">
    <w:name w:val="Без интервала1"/>
    <w:uiPriority w:val="99"/>
    <w:rsid w:val="0066389C"/>
    <w:rPr>
      <w:rFonts w:cs="Calibri"/>
    </w:rPr>
  </w:style>
  <w:style w:type="character" w:customStyle="1" w:styleId="apple-converted-space">
    <w:name w:val="apple-converted-space"/>
    <w:uiPriority w:val="99"/>
    <w:rsid w:val="0066389C"/>
  </w:style>
  <w:style w:type="paragraph" w:customStyle="1" w:styleId="2">
    <w:name w:val="Без интервала2"/>
    <w:uiPriority w:val="99"/>
    <w:rsid w:val="004E42D9"/>
    <w:rPr>
      <w:rFonts w:cs="Calibri"/>
    </w:rPr>
  </w:style>
  <w:style w:type="paragraph" w:styleId="NormalWeb">
    <w:name w:val="Normal (Web)"/>
    <w:basedOn w:val="Normal"/>
    <w:uiPriority w:val="99"/>
    <w:rsid w:val="006F14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941</Words>
  <Characters>5368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cp:lastPrinted>2020-07-07T11:37:00Z</cp:lastPrinted>
  <dcterms:created xsi:type="dcterms:W3CDTF">2020-04-22T13:49:00Z</dcterms:created>
  <dcterms:modified xsi:type="dcterms:W3CDTF">2020-07-10T11:04:00Z</dcterms:modified>
</cp:coreProperties>
</file>